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457A2" w14:textId="0485D44B" w:rsidR="00E44F34" w:rsidRPr="00E44F34" w:rsidRDefault="00E44F34" w:rsidP="00B36D77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b/>
          <w:bCs/>
        </w:rPr>
      </w:pPr>
      <w:r w:rsidRPr="00E44F34">
        <w:rPr>
          <w:b/>
          <w:bCs/>
        </w:rPr>
        <w:t xml:space="preserve">PRODUTO: </w:t>
      </w:r>
      <w:r w:rsidR="00FA29BC">
        <w:rPr>
          <w:bCs/>
        </w:rPr>
        <w:t>FUNDOS DE INVESTIMENTO</w:t>
      </w:r>
    </w:p>
    <w:p w14:paraId="6268848F" w14:textId="6A2C1A28" w:rsidR="00E44F34" w:rsidRPr="00E44F34" w:rsidRDefault="00E44F34" w:rsidP="00B36D77">
      <w:pPr>
        <w:pStyle w:val="Header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</w:tabs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eastAsia="en-US"/>
        </w:rPr>
        <w:t xml:space="preserve">SITUAÇÃO: </w:t>
      </w:r>
      <w:r w:rsidRPr="00E44F34">
        <w:rPr>
          <w:rFonts w:ascii="Calibri" w:hAnsi="Calibri"/>
          <w:bCs/>
          <w:sz w:val="22"/>
          <w:szCs w:val="22"/>
          <w:lang w:eastAsia="en-US"/>
        </w:rPr>
        <w:t>OPERAÇÃO EM DESACORDO COM O PERFIL DE INVESTIMENTO DO CLIENTE</w:t>
      </w:r>
    </w:p>
    <w:p w14:paraId="4C73D815" w14:textId="77777777" w:rsidR="00505978" w:rsidRDefault="00505978" w:rsidP="00505978">
      <w:pPr>
        <w:pStyle w:val="xmsonormal"/>
        <w:jc w:val="both"/>
        <w:rPr>
          <w:i/>
          <w:iCs/>
        </w:rPr>
      </w:pPr>
    </w:p>
    <w:p w14:paraId="4B5A1FE6" w14:textId="5E8C6E64" w:rsidR="00E44F34" w:rsidRPr="0018066C" w:rsidRDefault="00E44F34" w:rsidP="00505978">
      <w:pPr>
        <w:pStyle w:val="xmsonormal"/>
        <w:jc w:val="both"/>
        <w:rPr>
          <w:i/>
          <w:iCs/>
          <w:sz w:val="20"/>
          <w:szCs w:val="23"/>
        </w:rPr>
      </w:pPr>
      <w:r w:rsidRPr="0018066C">
        <w:rPr>
          <w:i/>
          <w:iCs/>
          <w:sz w:val="20"/>
          <w:szCs w:val="23"/>
        </w:rPr>
        <w:t>Prezado Cliente,</w:t>
      </w:r>
    </w:p>
    <w:p w14:paraId="5B868748" w14:textId="77777777" w:rsidR="00E44F34" w:rsidRPr="0018066C" w:rsidRDefault="00E44F34" w:rsidP="00505978">
      <w:pPr>
        <w:pStyle w:val="xmsonormal"/>
        <w:jc w:val="both"/>
        <w:rPr>
          <w:i/>
          <w:iCs/>
          <w:sz w:val="20"/>
          <w:szCs w:val="23"/>
        </w:rPr>
      </w:pPr>
    </w:p>
    <w:p w14:paraId="5300AEFF" w14:textId="243711E3" w:rsidR="00E44F34" w:rsidRPr="0018066C" w:rsidRDefault="00E44F34" w:rsidP="00505978">
      <w:pPr>
        <w:pStyle w:val="xmsonormal"/>
        <w:jc w:val="both"/>
        <w:rPr>
          <w:i/>
          <w:iCs/>
          <w:sz w:val="20"/>
          <w:szCs w:val="23"/>
        </w:rPr>
      </w:pPr>
      <w:r w:rsidRPr="0018066C">
        <w:rPr>
          <w:i/>
          <w:iCs/>
          <w:sz w:val="20"/>
          <w:szCs w:val="23"/>
        </w:rPr>
        <w:t>Conforme solicitado via telefone, na data de hoje, pedimos que leia todas as informações abaixo e caso deseje continuar com esta operação resposta este e-mail com seu “de a</w:t>
      </w:r>
      <w:r w:rsidR="00116B70" w:rsidRPr="0018066C">
        <w:rPr>
          <w:i/>
          <w:iCs/>
          <w:sz w:val="20"/>
          <w:szCs w:val="23"/>
        </w:rPr>
        <w:t>cordo” confirmando a ciência do termo apresentado</w:t>
      </w:r>
      <w:r w:rsidRPr="0018066C">
        <w:rPr>
          <w:i/>
          <w:iCs/>
          <w:sz w:val="20"/>
          <w:szCs w:val="23"/>
        </w:rPr>
        <w:t xml:space="preserve"> abaixo:</w:t>
      </w:r>
      <w:r w:rsidR="00DB21A5" w:rsidRPr="0018066C">
        <w:rPr>
          <w:i/>
          <w:iCs/>
          <w:sz w:val="20"/>
          <w:szCs w:val="23"/>
        </w:rPr>
        <w:t xml:space="preserve"> </w:t>
      </w:r>
      <w:r w:rsidR="00DB21A5" w:rsidRPr="0018066C">
        <w:rPr>
          <w:i/>
          <w:iCs/>
          <w:color w:val="FF0000"/>
          <w:sz w:val="20"/>
          <w:szCs w:val="23"/>
          <w:highlight w:val="yellow"/>
        </w:rPr>
        <w:t>[descrever a operação no assunto do e-mail]</w:t>
      </w:r>
      <w:r w:rsidR="00DB21A5" w:rsidRPr="0018066C">
        <w:rPr>
          <w:i/>
          <w:iCs/>
          <w:sz w:val="20"/>
          <w:szCs w:val="23"/>
          <w:highlight w:val="yellow"/>
        </w:rPr>
        <w:t>.</w:t>
      </w:r>
    </w:p>
    <w:p w14:paraId="5C463E4F" w14:textId="77777777" w:rsidR="00E44F34" w:rsidRPr="0018066C" w:rsidRDefault="00E44F34" w:rsidP="00505978">
      <w:pPr>
        <w:pStyle w:val="xmsonormal"/>
        <w:jc w:val="both"/>
        <w:rPr>
          <w:i/>
          <w:iCs/>
          <w:sz w:val="20"/>
          <w:szCs w:val="23"/>
        </w:rPr>
      </w:pPr>
      <w:r w:rsidRPr="0018066C">
        <w:rPr>
          <w:i/>
          <w:iCs/>
          <w:sz w:val="20"/>
          <w:szCs w:val="23"/>
        </w:rPr>
        <w:t> </w:t>
      </w:r>
    </w:p>
    <w:p w14:paraId="0DD13618" w14:textId="77777777" w:rsidR="00E44F34" w:rsidRPr="0018066C" w:rsidRDefault="00E44F34" w:rsidP="00505978">
      <w:pPr>
        <w:pStyle w:val="xmsonormal"/>
        <w:numPr>
          <w:ilvl w:val="0"/>
          <w:numId w:val="15"/>
        </w:numPr>
        <w:jc w:val="both"/>
        <w:rPr>
          <w:b/>
          <w:bCs/>
          <w:i/>
          <w:iCs/>
          <w:sz w:val="20"/>
          <w:szCs w:val="23"/>
        </w:rPr>
      </w:pPr>
      <w:r w:rsidRPr="0018066C">
        <w:rPr>
          <w:b/>
          <w:bCs/>
          <w:i/>
          <w:iCs/>
          <w:sz w:val="20"/>
          <w:szCs w:val="23"/>
        </w:rPr>
        <w:t xml:space="preserve">Termo de </w:t>
      </w:r>
      <w:proofErr w:type="spellStart"/>
      <w:r w:rsidRPr="0018066C">
        <w:rPr>
          <w:b/>
          <w:bCs/>
          <w:i/>
          <w:iCs/>
          <w:sz w:val="20"/>
          <w:szCs w:val="23"/>
        </w:rPr>
        <w:t>Desenquadramento</w:t>
      </w:r>
      <w:proofErr w:type="spellEnd"/>
      <w:r w:rsidRPr="0018066C">
        <w:rPr>
          <w:b/>
          <w:bCs/>
          <w:i/>
          <w:iCs/>
          <w:sz w:val="20"/>
          <w:szCs w:val="23"/>
        </w:rPr>
        <w:t xml:space="preserve"> de Perfil </w:t>
      </w:r>
    </w:p>
    <w:p w14:paraId="2E14DE95" w14:textId="77777777" w:rsidR="00E44F34" w:rsidRPr="0018066C" w:rsidRDefault="00E44F34" w:rsidP="00505978">
      <w:pPr>
        <w:jc w:val="both"/>
        <w:rPr>
          <w:rFonts w:ascii="Calibri" w:hAnsi="Calibri"/>
          <w:i/>
          <w:iCs/>
          <w:sz w:val="20"/>
          <w:szCs w:val="23"/>
        </w:rPr>
      </w:pPr>
    </w:p>
    <w:p w14:paraId="71ABC5E1" w14:textId="36D6ABF6" w:rsidR="00E44F34" w:rsidRPr="0018066C" w:rsidRDefault="00E44F34" w:rsidP="00505978">
      <w:pPr>
        <w:jc w:val="both"/>
        <w:rPr>
          <w:rFonts w:ascii="Calibri" w:hAnsi="Calibri"/>
          <w:i/>
          <w:iCs/>
          <w:sz w:val="20"/>
          <w:szCs w:val="23"/>
        </w:rPr>
      </w:pPr>
      <w:r w:rsidRPr="0018066C">
        <w:rPr>
          <w:rFonts w:ascii="Calibri" w:hAnsi="Calibri"/>
          <w:i/>
          <w:iCs/>
          <w:sz w:val="20"/>
          <w:szCs w:val="23"/>
        </w:rPr>
        <w:t xml:space="preserve">Declaro ter sido alertado que meu perfil de investidor atual é </w:t>
      </w:r>
      <w:r w:rsidRPr="0018066C">
        <w:rPr>
          <w:rFonts w:ascii="Calibri" w:hAnsi="Calibri"/>
          <w:i/>
          <w:iCs/>
          <w:color w:val="FF0000"/>
          <w:sz w:val="20"/>
          <w:szCs w:val="23"/>
          <w:highlight w:val="yellow"/>
        </w:rPr>
        <w:t>[descrever o perfil do cliente]</w:t>
      </w:r>
      <w:r w:rsidRPr="0018066C">
        <w:rPr>
          <w:rFonts w:ascii="Calibri" w:hAnsi="Calibri"/>
          <w:i/>
          <w:iCs/>
          <w:sz w:val="20"/>
          <w:szCs w:val="23"/>
        </w:rPr>
        <w:t xml:space="preserve"> e está em desacordo com a operação que desejo realizar na Modal </w:t>
      </w:r>
      <w:r w:rsidR="00486D76" w:rsidRPr="00486D76">
        <w:rPr>
          <w:rFonts w:ascii="Calibri" w:hAnsi="Calibri"/>
          <w:i/>
          <w:iCs/>
          <w:sz w:val="20"/>
          <w:szCs w:val="23"/>
        </w:rPr>
        <w:t>Distribuidora de Títulos e Valores Mobiliários Ltda. (“Modal DTVM”)</w:t>
      </w:r>
      <w:r w:rsidRPr="0018066C">
        <w:rPr>
          <w:rFonts w:ascii="Calibri" w:hAnsi="Calibri"/>
          <w:i/>
          <w:iCs/>
          <w:sz w:val="20"/>
          <w:szCs w:val="23"/>
        </w:rPr>
        <w:t xml:space="preserve">, bem como, estou ciente que o produto solicitado, indicado no assunto deste e-mail, é adequado ao perfil </w:t>
      </w:r>
      <w:r w:rsidRPr="0018066C">
        <w:rPr>
          <w:rFonts w:ascii="Calibri" w:hAnsi="Calibri"/>
          <w:i/>
          <w:iCs/>
          <w:color w:val="FF0000"/>
          <w:sz w:val="20"/>
          <w:szCs w:val="23"/>
          <w:highlight w:val="yellow"/>
        </w:rPr>
        <w:t>[descrever o perfil do produto]</w:t>
      </w:r>
      <w:r w:rsidRPr="0018066C">
        <w:rPr>
          <w:rFonts w:ascii="Calibri" w:hAnsi="Calibri"/>
          <w:i/>
          <w:iCs/>
          <w:sz w:val="20"/>
          <w:szCs w:val="23"/>
          <w:highlight w:val="yellow"/>
        </w:rPr>
        <w:t>.</w:t>
      </w:r>
      <w:r w:rsidRPr="0018066C">
        <w:rPr>
          <w:rFonts w:ascii="Calibri" w:hAnsi="Calibri"/>
          <w:i/>
          <w:iCs/>
          <w:sz w:val="20"/>
          <w:szCs w:val="23"/>
        </w:rPr>
        <w:t xml:space="preserve"> Contudo, declaro ciência quanto aos riscos iner</w:t>
      </w:r>
      <w:bookmarkStart w:id="0" w:name="_GoBack"/>
      <w:bookmarkEnd w:id="0"/>
      <w:r w:rsidRPr="0018066C">
        <w:rPr>
          <w:rFonts w:ascii="Calibri" w:hAnsi="Calibri"/>
          <w:i/>
          <w:iCs/>
          <w:sz w:val="20"/>
          <w:szCs w:val="23"/>
        </w:rPr>
        <w:t>entes ao produto e desejo seguir com a operação.</w:t>
      </w:r>
    </w:p>
    <w:p w14:paraId="493F46AA" w14:textId="1D2DF09A" w:rsidR="00E44F34" w:rsidRPr="0018066C" w:rsidRDefault="00E44F34" w:rsidP="00505978">
      <w:pPr>
        <w:pStyle w:val="xmsonormal"/>
        <w:jc w:val="both"/>
        <w:rPr>
          <w:i/>
          <w:iCs/>
          <w:sz w:val="20"/>
          <w:szCs w:val="23"/>
        </w:rPr>
      </w:pPr>
    </w:p>
    <w:p w14:paraId="0D245DB1" w14:textId="77777777" w:rsidR="00FA29BC" w:rsidRPr="0018066C" w:rsidRDefault="00FA29BC" w:rsidP="00505978">
      <w:pPr>
        <w:pStyle w:val="xmsonormal"/>
        <w:numPr>
          <w:ilvl w:val="0"/>
          <w:numId w:val="17"/>
        </w:numPr>
        <w:jc w:val="both"/>
        <w:rPr>
          <w:b/>
          <w:bCs/>
          <w:i/>
          <w:iCs/>
          <w:sz w:val="20"/>
          <w:szCs w:val="23"/>
        </w:rPr>
      </w:pPr>
      <w:r w:rsidRPr="0018066C">
        <w:rPr>
          <w:b/>
          <w:bCs/>
          <w:i/>
          <w:iCs/>
          <w:sz w:val="20"/>
          <w:szCs w:val="23"/>
        </w:rPr>
        <w:t>Termo de Adesão e Ciência de Risco ("Termo")</w:t>
      </w:r>
    </w:p>
    <w:p w14:paraId="472B198E" w14:textId="77777777" w:rsidR="00FA29BC" w:rsidRPr="0018066C" w:rsidRDefault="00FA29BC" w:rsidP="00505978">
      <w:pPr>
        <w:pStyle w:val="xmsonormal"/>
        <w:jc w:val="both"/>
        <w:rPr>
          <w:i/>
          <w:iCs/>
          <w:sz w:val="20"/>
          <w:szCs w:val="23"/>
        </w:rPr>
      </w:pPr>
    </w:p>
    <w:p w14:paraId="37703450" w14:textId="4AB49CC5" w:rsidR="005203E0" w:rsidRPr="0018066C" w:rsidRDefault="00FA29BC" w:rsidP="00505978">
      <w:pPr>
        <w:pStyle w:val="xmsonormal"/>
        <w:jc w:val="both"/>
        <w:rPr>
          <w:i/>
          <w:iCs/>
          <w:sz w:val="20"/>
          <w:szCs w:val="23"/>
        </w:rPr>
      </w:pPr>
      <w:r w:rsidRPr="0018066C">
        <w:rPr>
          <w:i/>
          <w:iCs/>
          <w:sz w:val="20"/>
          <w:szCs w:val="23"/>
        </w:rPr>
        <w:t xml:space="preserve">Neste momento </w:t>
      </w:r>
      <w:r w:rsidR="00245517" w:rsidRPr="0018066C">
        <w:rPr>
          <w:i/>
          <w:iCs/>
          <w:sz w:val="20"/>
          <w:szCs w:val="23"/>
        </w:rPr>
        <w:t xml:space="preserve">declaro </w:t>
      </w:r>
      <w:r w:rsidR="005203E0" w:rsidRPr="0018066C">
        <w:rPr>
          <w:i/>
          <w:iCs/>
          <w:sz w:val="20"/>
          <w:szCs w:val="23"/>
        </w:rPr>
        <w:t xml:space="preserve">assumir a condição de Cotista do FUNDO em questão e, venho, pelo presente Instrumento, manifestar expressamente a adesão ao Regulamento do FUNDO, e atestar que previamente a assinatura do presente Termo de Adesão e Ciência de Risco: </w:t>
      </w:r>
    </w:p>
    <w:p w14:paraId="4DF73042" w14:textId="77777777" w:rsidR="005203E0" w:rsidRPr="0018066C" w:rsidRDefault="005203E0" w:rsidP="00505978">
      <w:pPr>
        <w:pStyle w:val="xmsonormal"/>
        <w:jc w:val="both"/>
        <w:rPr>
          <w:i/>
          <w:iCs/>
          <w:sz w:val="20"/>
          <w:szCs w:val="23"/>
        </w:rPr>
      </w:pPr>
    </w:p>
    <w:p w14:paraId="5CBE60F0" w14:textId="77777777" w:rsidR="00245517" w:rsidRPr="0018066C" w:rsidRDefault="005203E0" w:rsidP="00505978">
      <w:pPr>
        <w:pStyle w:val="xmsonormal"/>
        <w:numPr>
          <w:ilvl w:val="0"/>
          <w:numId w:val="23"/>
        </w:numPr>
        <w:jc w:val="both"/>
        <w:rPr>
          <w:i/>
          <w:iCs/>
          <w:sz w:val="20"/>
          <w:szCs w:val="23"/>
        </w:rPr>
      </w:pPr>
      <w:r w:rsidRPr="0018066C">
        <w:rPr>
          <w:i/>
          <w:iCs/>
          <w:sz w:val="20"/>
          <w:szCs w:val="23"/>
        </w:rPr>
        <w:t xml:space="preserve">Tive acesso: </w:t>
      </w:r>
    </w:p>
    <w:p w14:paraId="0DC7EB6A" w14:textId="118653A8" w:rsidR="00CC3622" w:rsidRPr="0018066C" w:rsidRDefault="005203E0" w:rsidP="00505978">
      <w:pPr>
        <w:pStyle w:val="xmsonormal"/>
        <w:numPr>
          <w:ilvl w:val="1"/>
          <w:numId w:val="23"/>
        </w:numPr>
        <w:jc w:val="both"/>
        <w:rPr>
          <w:i/>
          <w:iCs/>
          <w:sz w:val="20"/>
          <w:szCs w:val="23"/>
        </w:rPr>
      </w:pPr>
      <w:r w:rsidRPr="0018066C">
        <w:rPr>
          <w:i/>
          <w:iCs/>
          <w:sz w:val="20"/>
          <w:szCs w:val="23"/>
        </w:rPr>
        <w:t>Ao inteiro teor do Regulamento, da Lâmina e do Formulário de Informa</w:t>
      </w:r>
      <w:r w:rsidR="00A843C0" w:rsidRPr="0018066C">
        <w:rPr>
          <w:i/>
          <w:iCs/>
          <w:sz w:val="20"/>
          <w:szCs w:val="23"/>
        </w:rPr>
        <w:t>ções Complementares do FUNDO, e reconheço</w:t>
      </w:r>
      <w:r w:rsidR="00245517" w:rsidRPr="0018066C">
        <w:rPr>
          <w:i/>
          <w:iCs/>
          <w:sz w:val="20"/>
          <w:szCs w:val="23"/>
        </w:rPr>
        <w:t xml:space="preserve"> </w:t>
      </w:r>
      <w:r w:rsidRPr="0018066C">
        <w:rPr>
          <w:i/>
          <w:iCs/>
          <w:sz w:val="20"/>
          <w:szCs w:val="23"/>
        </w:rPr>
        <w:t xml:space="preserve">como válida e obrigatória as suas normas, aderindo formalmente, </w:t>
      </w:r>
      <w:r w:rsidR="00CC3622" w:rsidRPr="0018066C">
        <w:rPr>
          <w:i/>
          <w:iCs/>
          <w:sz w:val="20"/>
          <w:szCs w:val="23"/>
        </w:rPr>
        <w:t xml:space="preserve">nesse ato, as suas disposições </w:t>
      </w:r>
      <w:r w:rsidR="00CC3622" w:rsidRPr="0018066C">
        <w:rPr>
          <w:i/>
          <w:iCs/>
          <w:color w:val="FF0000"/>
          <w:sz w:val="20"/>
          <w:szCs w:val="23"/>
          <w:highlight w:val="yellow"/>
        </w:rPr>
        <w:t>[sempre anexar os documentos]</w:t>
      </w:r>
      <w:r w:rsidR="00CC3622" w:rsidRPr="0018066C">
        <w:rPr>
          <w:i/>
          <w:iCs/>
          <w:sz w:val="20"/>
          <w:szCs w:val="23"/>
          <w:highlight w:val="yellow"/>
        </w:rPr>
        <w:t>;</w:t>
      </w:r>
      <w:r w:rsidR="00CC3622" w:rsidRPr="0018066C">
        <w:rPr>
          <w:i/>
          <w:iCs/>
          <w:sz w:val="20"/>
          <w:szCs w:val="23"/>
        </w:rPr>
        <w:t xml:space="preserve"> </w:t>
      </w:r>
    </w:p>
    <w:p w14:paraId="7C47EEBC" w14:textId="77777777" w:rsidR="00245517" w:rsidRPr="0018066C" w:rsidRDefault="00245517" w:rsidP="00505978">
      <w:pPr>
        <w:pStyle w:val="xmsonormal"/>
        <w:jc w:val="both"/>
        <w:rPr>
          <w:i/>
          <w:iCs/>
          <w:sz w:val="20"/>
          <w:szCs w:val="23"/>
        </w:rPr>
      </w:pPr>
    </w:p>
    <w:p w14:paraId="58BE23CC" w14:textId="286410E6" w:rsidR="00245517" w:rsidRPr="0018066C" w:rsidRDefault="00245517" w:rsidP="00505978">
      <w:pPr>
        <w:pStyle w:val="xmsonormal"/>
        <w:numPr>
          <w:ilvl w:val="0"/>
          <w:numId w:val="23"/>
        </w:numPr>
        <w:jc w:val="both"/>
        <w:rPr>
          <w:i/>
          <w:iCs/>
          <w:sz w:val="20"/>
          <w:szCs w:val="23"/>
        </w:rPr>
      </w:pPr>
      <w:r w:rsidRPr="0018066C">
        <w:rPr>
          <w:i/>
          <w:iCs/>
          <w:sz w:val="20"/>
          <w:szCs w:val="23"/>
        </w:rPr>
        <w:t>Tenho</w:t>
      </w:r>
      <w:r w:rsidR="005203E0" w:rsidRPr="0018066C">
        <w:rPr>
          <w:i/>
          <w:iCs/>
          <w:sz w:val="20"/>
          <w:szCs w:val="23"/>
        </w:rPr>
        <w:t xml:space="preserve"> ciência: </w:t>
      </w:r>
    </w:p>
    <w:p w14:paraId="184F7B0D" w14:textId="7AB1CFE9" w:rsidR="00245517" w:rsidRPr="0018066C" w:rsidRDefault="00A92792" w:rsidP="00505978">
      <w:pPr>
        <w:pStyle w:val="xmsonormal"/>
        <w:numPr>
          <w:ilvl w:val="1"/>
          <w:numId w:val="23"/>
        </w:numPr>
        <w:jc w:val="both"/>
        <w:rPr>
          <w:i/>
          <w:iCs/>
          <w:sz w:val="20"/>
          <w:szCs w:val="23"/>
        </w:rPr>
      </w:pPr>
      <w:r>
        <w:rPr>
          <w:i/>
          <w:iCs/>
          <w:sz w:val="20"/>
          <w:szCs w:val="23"/>
        </w:rPr>
        <w:t xml:space="preserve">De </w:t>
      </w:r>
      <w:r w:rsidRPr="0018066C">
        <w:rPr>
          <w:i/>
          <w:iCs/>
          <w:sz w:val="20"/>
          <w:szCs w:val="23"/>
        </w:rPr>
        <w:t xml:space="preserve">que </w:t>
      </w:r>
      <w:r w:rsidR="005203E0" w:rsidRPr="0018066C">
        <w:rPr>
          <w:i/>
          <w:iCs/>
          <w:sz w:val="20"/>
          <w:szCs w:val="23"/>
        </w:rPr>
        <w:t>o FUNDO possui compromisso de concentração em Renda Variável e índices de ações, podendo incorrer também nos seguintes fatores de risco: (i) taxa de juros; (</w:t>
      </w:r>
      <w:proofErr w:type="spellStart"/>
      <w:r w:rsidR="005203E0" w:rsidRPr="0018066C">
        <w:rPr>
          <w:i/>
          <w:iCs/>
          <w:sz w:val="20"/>
          <w:szCs w:val="23"/>
        </w:rPr>
        <w:t>ii</w:t>
      </w:r>
      <w:proofErr w:type="spellEnd"/>
      <w:r w:rsidR="005203E0" w:rsidRPr="0018066C">
        <w:rPr>
          <w:i/>
          <w:iCs/>
          <w:sz w:val="20"/>
          <w:szCs w:val="23"/>
        </w:rPr>
        <w:t>) índices de preço; (</w:t>
      </w:r>
      <w:proofErr w:type="spellStart"/>
      <w:r w:rsidR="005203E0" w:rsidRPr="0018066C">
        <w:rPr>
          <w:i/>
          <w:iCs/>
          <w:sz w:val="20"/>
          <w:szCs w:val="23"/>
        </w:rPr>
        <w:t>iii</w:t>
      </w:r>
      <w:proofErr w:type="spellEnd"/>
      <w:r w:rsidR="005203E0" w:rsidRPr="0018066C">
        <w:rPr>
          <w:i/>
          <w:iCs/>
          <w:sz w:val="20"/>
          <w:szCs w:val="23"/>
        </w:rPr>
        <w:t>) crédito; (</w:t>
      </w:r>
      <w:proofErr w:type="spellStart"/>
      <w:r w:rsidR="005203E0" w:rsidRPr="0018066C">
        <w:rPr>
          <w:i/>
          <w:iCs/>
          <w:sz w:val="20"/>
          <w:szCs w:val="23"/>
        </w:rPr>
        <w:t>iv</w:t>
      </w:r>
      <w:proofErr w:type="spellEnd"/>
      <w:r w:rsidR="005203E0" w:rsidRPr="0018066C">
        <w:rPr>
          <w:i/>
          <w:iCs/>
          <w:sz w:val="20"/>
          <w:szCs w:val="23"/>
        </w:rPr>
        <w:t xml:space="preserve">) derivativos; e (v) variação cambial. </w:t>
      </w:r>
    </w:p>
    <w:p w14:paraId="28F5EC86" w14:textId="6A16F816" w:rsidR="00245517" w:rsidRPr="0018066C" w:rsidRDefault="00A92792" w:rsidP="00505978">
      <w:pPr>
        <w:pStyle w:val="xmsonormal"/>
        <w:numPr>
          <w:ilvl w:val="1"/>
          <w:numId w:val="23"/>
        </w:numPr>
        <w:jc w:val="both"/>
        <w:rPr>
          <w:i/>
          <w:iCs/>
          <w:sz w:val="20"/>
          <w:szCs w:val="23"/>
        </w:rPr>
      </w:pPr>
      <w:r>
        <w:rPr>
          <w:i/>
          <w:iCs/>
          <w:sz w:val="20"/>
          <w:szCs w:val="23"/>
        </w:rPr>
        <w:t xml:space="preserve">De </w:t>
      </w:r>
      <w:r w:rsidRPr="0018066C">
        <w:rPr>
          <w:i/>
          <w:iCs/>
          <w:sz w:val="20"/>
          <w:szCs w:val="23"/>
        </w:rPr>
        <w:t xml:space="preserve">que </w:t>
      </w:r>
      <w:r w:rsidR="005203E0" w:rsidRPr="0018066C">
        <w:rPr>
          <w:i/>
          <w:iCs/>
          <w:sz w:val="20"/>
          <w:szCs w:val="23"/>
        </w:rPr>
        <w:t>o Fundo, de acordo com a política de investimento, poderá incorrer nos seguintes riscos: (i) Risco de Mercado; (</w:t>
      </w:r>
      <w:proofErr w:type="spellStart"/>
      <w:r w:rsidR="005203E0" w:rsidRPr="0018066C">
        <w:rPr>
          <w:i/>
          <w:iCs/>
          <w:sz w:val="20"/>
          <w:szCs w:val="23"/>
        </w:rPr>
        <w:t>ii</w:t>
      </w:r>
      <w:proofErr w:type="spellEnd"/>
      <w:r w:rsidR="005203E0" w:rsidRPr="0018066C">
        <w:rPr>
          <w:i/>
          <w:iCs/>
          <w:sz w:val="20"/>
          <w:szCs w:val="23"/>
        </w:rPr>
        <w:t>) Risco de Crédito; (</w:t>
      </w:r>
      <w:proofErr w:type="spellStart"/>
      <w:r w:rsidR="005203E0" w:rsidRPr="0018066C">
        <w:rPr>
          <w:i/>
          <w:iCs/>
          <w:sz w:val="20"/>
          <w:szCs w:val="23"/>
        </w:rPr>
        <w:t>iii</w:t>
      </w:r>
      <w:proofErr w:type="spellEnd"/>
      <w:r w:rsidR="005203E0" w:rsidRPr="0018066C">
        <w:rPr>
          <w:i/>
          <w:iCs/>
          <w:sz w:val="20"/>
          <w:szCs w:val="23"/>
        </w:rPr>
        <w:t>) Risco Proveniente do Uso de Derivativos; (</w:t>
      </w:r>
      <w:proofErr w:type="spellStart"/>
      <w:r w:rsidR="005203E0" w:rsidRPr="0018066C">
        <w:rPr>
          <w:i/>
          <w:iCs/>
          <w:sz w:val="20"/>
          <w:szCs w:val="23"/>
        </w:rPr>
        <w:t>iv</w:t>
      </w:r>
      <w:proofErr w:type="spellEnd"/>
      <w:r w:rsidR="005203E0" w:rsidRPr="0018066C">
        <w:rPr>
          <w:i/>
          <w:iCs/>
          <w:sz w:val="20"/>
          <w:szCs w:val="23"/>
        </w:rPr>
        <w:t>) Risco de Liquidez; (v) Risco de Mercado Externo; (vi) Risco de Concentração; e (</w:t>
      </w:r>
      <w:proofErr w:type="spellStart"/>
      <w:r w:rsidR="005203E0" w:rsidRPr="0018066C">
        <w:rPr>
          <w:i/>
          <w:iCs/>
          <w:sz w:val="20"/>
          <w:szCs w:val="23"/>
        </w:rPr>
        <w:t>vii</w:t>
      </w:r>
      <w:proofErr w:type="spellEnd"/>
      <w:r w:rsidR="005203E0" w:rsidRPr="0018066C">
        <w:rPr>
          <w:i/>
          <w:iCs/>
          <w:sz w:val="20"/>
          <w:szCs w:val="23"/>
        </w:rPr>
        <w:t xml:space="preserve">) Risco Tributário; </w:t>
      </w:r>
    </w:p>
    <w:p w14:paraId="23172083" w14:textId="5F4D7F71" w:rsidR="00245517" w:rsidRPr="0018066C" w:rsidRDefault="005203E0" w:rsidP="00505978">
      <w:pPr>
        <w:pStyle w:val="xmsonormal"/>
        <w:numPr>
          <w:ilvl w:val="1"/>
          <w:numId w:val="23"/>
        </w:numPr>
        <w:jc w:val="both"/>
        <w:rPr>
          <w:i/>
          <w:iCs/>
          <w:sz w:val="20"/>
          <w:szCs w:val="23"/>
        </w:rPr>
      </w:pPr>
      <w:r w:rsidRPr="0018066C">
        <w:rPr>
          <w:i/>
          <w:iCs/>
          <w:sz w:val="20"/>
          <w:szCs w:val="23"/>
        </w:rPr>
        <w:t xml:space="preserve">De que o FUNDO pode estar exposto a significativa concentração em ativos financeiros de poucos emissores, com os riscos daí decorrentes; </w:t>
      </w:r>
    </w:p>
    <w:p w14:paraId="442E4816" w14:textId="125400FB" w:rsidR="00245517" w:rsidRPr="0018066C" w:rsidRDefault="005203E0" w:rsidP="00505978">
      <w:pPr>
        <w:pStyle w:val="xmsonormal"/>
        <w:numPr>
          <w:ilvl w:val="1"/>
          <w:numId w:val="23"/>
        </w:numPr>
        <w:jc w:val="both"/>
        <w:rPr>
          <w:i/>
          <w:iCs/>
          <w:sz w:val="20"/>
          <w:szCs w:val="23"/>
        </w:rPr>
      </w:pPr>
      <w:r w:rsidRPr="0018066C">
        <w:rPr>
          <w:i/>
          <w:iCs/>
          <w:sz w:val="20"/>
          <w:szCs w:val="23"/>
        </w:rPr>
        <w:t xml:space="preserve">De que as estratégias de investimento do FUNDO podem resultar em perdas superiores ao capital investido e a consequente obrigação do Cotista de aportar recursos adicionais para cobrir o prejuízo do FUNDO; </w:t>
      </w:r>
    </w:p>
    <w:p w14:paraId="417F709F" w14:textId="02846B63" w:rsidR="00245517" w:rsidRPr="0018066C" w:rsidRDefault="005203E0" w:rsidP="00505978">
      <w:pPr>
        <w:pStyle w:val="xmsonormal"/>
        <w:numPr>
          <w:ilvl w:val="1"/>
          <w:numId w:val="23"/>
        </w:numPr>
        <w:jc w:val="both"/>
        <w:rPr>
          <w:i/>
          <w:iCs/>
          <w:sz w:val="20"/>
          <w:szCs w:val="23"/>
        </w:rPr>
      </w:pPr>
      <w:r w:rsidRPr="0018066C">
        <w:rPr>
          <w:i/>
          <w:iCs/>
          <w:sz w:val="20"/>
          <w:szCs w:val="23"/>
        </w:rPr>
        <w:t xml:space="preserve">De que não há garantia da ADMINISTRADORA, GESTORA, CUSTODIANTE, Fundo Garantidor de Créditos - FGC, ou de qualquer mecanismo de seguro contra eventuais perdas patrimoniais que possam ser incorridas pelo FUNDO, e consequentemente pelos Cotistas; </w:t>
      </w:r>
    </w:p>
    <w:p w14:paraId="78E15146" w14:textId="0B7FBA79" w:rsidR="00245517" w:rsidRPr="0018066C" w:rsidRDefault="005203E0" w:rsidP="00505978">
      <w:pPr>
        <w:pStyle w:val="xmsonormal"/>
        <w:numPr>
          <w:ilvl w:val="1"/>
          <w:numId w:val="23"/>
        </w:numPr>
        <w:jc w:val="both"/>
        <w:rPr>
          <w:i/>
          <w:iCs/>
          <w:sz w:val="20"/>
          <w:szCs w:val="23"/>
        </w:rPr>
      </w:pPr>
      <w:r w:rsidRPr="0018066C">
        <w:rPr>
          <w:i/>
          <w:iCs/>
          <w:sz w:val="20"/>
          <w:szCs w:val="23"/>
        </w:rPr>
        <w:t xml:space="preserve">De que a concessão de registro para a venda de cotas deste FUNDO não implica, por parte da CVM, garantia de veracidade das informações prestadas ou de adequação do Regulamento do FUNDO à legislação vigente ou julgamento sobre a qualidade do FUNDO ou de sua ADMINISTRADORA, GESTORA, CUSTODIANTE e demais prestadoras de serviços; e </w:t>
      </w:r>
    </w:p>
    <w:p w14:paraId="1EA96958" w14:textId="35C51E5C" w:rsidR="00245517" w:rsidRPr="0018066C" w:rsidRDefault="005203E0" w:rsidP="00505978">
      <w:pPr>
        <w:pStyle w:val="xmsonormal"/>
        <w:numPr>
          <w:ilvl w:val="1"/>
          <w:numId w:val="23"/>
        </w:numPr>
        <w:jc w:val="both"/>
        <w:rPr>
          <w:i/>
          <w:iCs/>
          <w:sz w:val="20"/>
          <w:szCs w:val="23"/>
        </w:rPr>
      </w:pPr>
      <w:r w:rsidRPr="0018066C">
        <w:rPr>
          <w:i/>
          <w:iCs/>
          <w:sz w:val="20"/>
          <w:szCs w:val="23"/>
        </w:rPr>
        <w:t>De que as informações mais detalhadas podem ser obtidas no Formulário de Informações Complementares do FUNDO disponível na página da ADMINISTRADORA na rede mundial de computadores</w:t>
      </w:r>
      <w:r w:rsidR="00CC3622" w:rsidRPr="0018066C">
        <w:rPr>
          <w:i/>
          <w:iCs/>
          <w:sz w:val="20"/>
          <w:szCs w:val="23"/>
        </w:rPr>
        <w:t>.</w:t>
      </w:r>
      <w:r w:rsidRPr="0018066C">
        <w:rPr>
          <w:i/>
          <w:iCs/>
          <w:sz w:val="20"/>
          <w:szCs w:val="23"/>
        </w:rPr>
        <w:t xml:space="preserve"> </w:t>
      </w:r>
    </w:p>
    <w:p w14:paraId="662A6DFC" w14:textId="713FB423" w:rsidR="0018066C" w:rsidRPr="0018066C" w:rsidRDefault="0018066C" w:rsidP="00505978">
      <w:pPr>
        <w:pStyle w:val="xmsonormal"/>
        <w:numPr>
          <w:ilvl w:val="1"/>
          <w:numId w:val="23"/>
        </w:numPr>
        <w:jc w:val="both"/>
        <w:rPr>
          <w:i/>
          <w:iCs/>
          <w:sz w:val="20"/>
          <w:szCs w:val="23"/>
        </w:rPr>
      </w:pPr>
      <w:r w:rsidRPr="0018066C">
        <w:rPr>
          <w:i/>
          <w:iCs/>
          <w:sz w:val="20"/>
          <w:szCs w:val="23"/>
        </w:rPr>
        <w:t xml:space="preserve">Todas as demais informações relacionadas ao fundo e procedimentos internos, tais como: aplicação, resgate, liquidação, prazo, horário; taxas, aplicação mínima e movimentação mínima estão disponíveis no </w:t>
      </w:r>
      <w:r w:rsidR="0022089A">
        <w:rPr>
          <w:i/>
          <w:iCs/>
          <w:sz w:val="20"/>
          <w:szCs w:val="23"/>
        </w:rPr>
        <w:t>site da Modal</w:t>
      </w:r>
      <w:r w:rsidR="00A92792">
        <w:rPr>
          <w:i/>
          <w:iCs/>
          <w:sz w:val="20"/>
          <w:szCs w:val="23"/>
        </w:rPr>
        <w:t xml:space="preserve"> DTVM</w:t>
      </w:r>
      <w:r w:rsidR="0022089A">
        <w:rPr>
          <w:i/>
          <w:iCs/>
          <w:sz w:val="20"/>
          <w:szCs w:val="23"/>
        </w:rPr>
        <w:t>.</w:t>
      </w:r>
    </w:p>
    <w:p w14:paraId="44784A5E" w14:textId="77777777" w:rsidR="00245517" w:rsidRPr="0018066C" w:rsidRDefault="00245517" w:rsidP="00505978">
      <w:pPr>
        <w:pStyle w:val="xmsonormal"/>
        <w:jc w:val="both"/>
        <w:rPr>
          <w:i/>
          <w:iCs/>
          <w:sz w:val="20"/>
          <w:szCs w:val="23"/>
        </w:rPr>
      </w:pPr>
    </w:p>
    <w:p w14:paraId="15F4EA16" w14:textId="4EF562A8" w:rsidR="005203E0" w:rsidRPr="0018066C" w:rsidRDefault="006451DF" w:rsidP="00505978">
      <w:pPr>
        <w:pStyle w:val="xmsonormal"/>
        <w:numPr>
          <w:ilvl w:val="0"/>
          <w:numId w:val="23"/>
        </w:numPr>
        <w:jc w:val="both"/>
        <w:rPr>
          <w:i/>
          <w:iCs/>
          <w:sz w:val="20"/>
          <w:szCs w:val="23"/>
        </w:rPr>
      </w:pPr>
      <w:r>
        <w:rPr>
          <w:i/>
          <w:iCs/>
          <w:sz w:val="20"/>
          <w:szCs w:val="23"/>
        </w:rPr>
        <w:t xml:space="preserve">Conheço </w:t>
      </w:r>
      <w:r w:rsidR="005203E0" w:rsidRPr="0018066C">
        <w:rPr>
          <w:i/>
          <w:iCs/>
          <w:sz w:val="20"/>
          <w:szCs w:val="23"/>
        </w:rPr>
        <w:t>as disposições da Lei 9613/98 (crimes de lavagem de dinheiro) e legislação complementar, estando cientes de que as operações em fundos de investimento no mercado financeiro e de capitais estão sujeitas a controle do Banco Central do Brasil e da Comissão de Valores Mobiliários - CVM, que podem solicitar informações sobre as movimentações de recursos realizadas pelos Cotistas.</w:t>
      </w:r>
    </w:p>
    <w:p w14:paraId="4A8520A9" w14:textId="2466BA8B" w:rsidR="00CC3622" w:rsidRPr="0018066C" w:rsidRDefault="00CC3622" w:rsidP="00505978">
      <w:pPr>
        <w:pStyle w:val="xmsonormal"/>
        <w:jc w:val="both"/>
        <w:rPr>
          <w:i/>
          <w:iCs/>
          <w:sz w:val="20"/>
          <w:szCs w:val="23"/>
        </w:rPr>
      </w:pPr>
    </w:p>
    <w:p w14:paraId="561C9752" w14:textId="7424D6C0" w:rsidR="00CD50EA" w:rsidRPr="0018066C" w:rsidRDefault="00FA29BC" w:rsidP="00505978">
      <w:pPr>
        <w:pStyle w:val="xmsonormal"/>
        <w:jc w:val="both"/>
        <w:rPr>
          <w:i/>
          <w:iCs/>
          <w:sz w:val="20"/>
          <w:szCs w:val="23"/>
        </w:rPr>
      </w:pPr>
      <w:r w:rsidRPr="0018066C">
        <w:rPr>
          <w:i/>
          <w:iCs/>
          <w:sz w:val="20"/>
          <w:szCs w:val="23"/>
        </w:rPr>
        <w:t>Aguardamos a sua aceitação para seguirmos com a sua aplicação.</w:t>
      </w:r>
      <w:r w:rsidR="00505978" w:rsidRPr="0018066C">
        <w:rPr>
          <w:i/>
          <w:iCs/>
          <w:sz w:val="20"/>
          <w:szCs w:val="23"/>
        </w:rPr>
        <w:t xml:space="preserve"> </w:t>
      </w:r>
      <w:r w:rsidRPr="0018066C">
        <w:rPr>
          <w:i/>
          <w:iCs/>
          <w:sz w:val="20"/>
          <w:szCs w:val="23"/>
        </w:rPr>
        <w:t>A aplicação será realizada em até 24hs após aceitação deste e-mail e termos.</w:t>
      </w:r>
    </w:p>
    <w:sectPr w:rsidR="00CD50EA" w:rsidRPr="0018066C" w:rsidSect="00505978">
      <w:headerReference w:type="even" r:id="rId8"/>
      <w:headerReference w:type="default" r:id="rId9"/>
      <w:headerReference w:type="first" r:id="rId10"/>
      <w:pgSz w:w="11906" w:h="16838"/>
      <w:pgMar w:top="709" w:right="1134" w:bottom="709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4C23E" w14:textId="77777777" w:rsidR="002D1CDE" w:rsidRDefault="002D1CDE" w:rsidP="000C0AC2">
      <w:r>
        <w:separator/>
      </w:r>
    </w:p>
  </w:endnote>
  <w:endnote w:type="continuationSeparator" w:id="0">
    <w:p w14:paraId="64AD390B" w14:textId="77777777" w:rsidR="002D1CDE" w:rsidRDefault="002D1CDE" w:rsidP="000C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EE9E1" w14:textId="77777777" w:rsidR="002D1CDE" w:rsidRDefault="002D1CDE" w:rsidP="000C0AC2">
      <w:r>
        <w:separator/>
      </w:r>
    </w:p>
  </w:footnote>
  <w:footnote w:type="continuationSeparator" w:id="0">
    <w:p w14:paraId="68AB6134" w14:textId="77777777" w:rsidR="002D1CDE" w:rsidRDefault="002D1CDE" w:rsidP="000C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52AE9" w14:textId="77777777" w:rsidR="0039552A" w:rsidRDefault="00975F2B">
    <w:pPr>
      <w:pStyle w:val="Header"/>
    </w:pPr>
    <w:r>
      <w:rPr>
        <w:noProof/>
      </w:rPr>
      <w:pict w14:anchorId="599F80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16992" o:spid="_x0000_s2059" type="#_x0000_t75" style="position:absolute;margin-left:0;margin-top:0;width:616.3pt;height:456.45pt;z-index:-251658752;mso-position-horizontal:center;mso-position-horizontal-relative:margin;mso-position-vertical:center;mso-position-vertical-relative:margin" o:allowincell="f">
          <v:imagedata r:id="rId1" o:title="marcadagua_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24D58" w14:textId="0041694D" w:rsidR="0039552A" w:rsidRDefault="00975F2B" w:rsidP="00694BE9">
    <w:pPr>
      <w:pStyle w:val="Header"/>
      <w:tabs>
        <w:tab w:val="clear" w:pos="4252"/>
        <w:tab w:val="clear" w:pos="8504"/>
      </w:tabs>
    </w:pPr>
    <w:r>
      <w:rPr>
        <w:noProof/>
      </w:rPr>
      <w:pict w14:anchorId="56FEEF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16993" o:spid="_x0000_s2061" type="#_x0000_t75" style="position:absolute;margin-left:0;margin-top:0;width:484.7pt;height:390pt;z-index:-251657728;mso-position-horizontal:center;mso-position-horizontal-relative:margin;mso-position-vertical:center;mso-position-vertical-relative:margin" o:allowincell="f">
          <v:imagedata r:id="rId1" o:title="marcadagua_" croptop="2563f" cropbottom="5872f" cropleft="1856f" cropright="11123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637A0" w14:textId="77777777" w:rsidR="0039552A" w:rsidRDefault="00975F2B">
    <w:pPr>
      <w:pStyle w:val="Header"/>
    </w:pPr>
    <w:r>
      <w:rPr>
        <w:noProof/>
      </w:rPr>
      <w:pict w14:anchorId="0FF2A9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16991" o:spid="_x0000_s2058" type="#_x0000_t75" style="position:absolute;margin-left:0;margin-top:0;width:616.3pt;height:456.45pt;z-index:-251659776;mso-position-horizontal:center;mso-position-horizontal-relative:margin;mso-position-vertical:center;mso-position-vertical-relative:margin" o:allowincell="f">
          <v:imagedata r:id="rId1" o:title="marcadagua_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BCD"/>
    <w:multiLevelType w:val="hybridMultilevel"/>
    <w:tmpl w:val="8CEE0820"/>
    <w:lvl w:ilvl="0" w:tplc="C7C2DAB8">
      <w:start w:val="1"/>
      <w:numFmt w:val="lowerRoman"/>
      <w:lvlText w:val="(%1)"/>
      <w:lvlJc w:val="left"/>
      <w:pPr>
        <w:ind w:left="77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6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86C5198"/>
    <w:multiLevelType w:val="hybridMultilevel"/>
    <w:tmpl w:val="5406DA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E635FF"/>
    <w:multiLevelType w:val="hybridMultilevel"/>
    <w:tmpl w:val="E6E4716E"/>
    <w:lvl w:ilvl="0" w:tplc="E9841F16">
      <w:start w:val="1"/>
      <w:numFmt w:val="lowerLetter"/>
      <w:lvlText w:val="%1)"/>
      <w:lvlJc w:val="left"/>
      <w:pPr>
        <w:ind w:left="-7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54" w:hanging="360"/>
      </w:pPr>
    </w:lvl>
    <w:lvl w:ilvl="2" w:tplc="0416001B" w:tentative="1">
      <w:start w:val="1"/>
      <w:numFmt w:val="lowerRoman"/>
      <w:lvlText w:val="%3."/>
      <w:lvlJc w:val="right"/>
      <w:pPr>
        <w:ind w:left="666" w:hanging="180"/>
      </w:pPr>
    </w:lvl>
    <w:lvl w:ilvl="3" w:tplc="0416000F" w:tentative="1">
      <w:start w:val="1"/>
      <w:numFmt w:val="decimal"/>
      <w:lvlText w:val="%4."/>
      <w:lvlJc w:val="left"/>
      <w:pPr>
        <w:ind w:left="1386" w:hanging="360"/>
      </w:pPr>
    </w:lvl>
    <w:lvl w:ilvl="4" w:tplc="04160019" w:tentative="1">
      <w:start w:val="1"/>
      <w:numFmt w:val="lowerLetter"/>
      <w:lvlText w:val="%5."/>
      <w:lvlJc w:val="left"/>
      <w:pPr>
        <w:ind w:left="2106" w:hanging="360"/>
      </w:pPr>
    </w:lvl>
    <w:lvl w:ilvl="5" w:tplc="0416001B" w:tentative="1">
      <w:start w:val="1"/>
      <w:numFmt w:val="lowerRoman"/>
      <w:lvlText w:val="%6."/>
      <w:lvlJc w:val="right"/>
      <w:pPr>
        <w:ind w:left="2826" w:hanging="180"/>
      </w:pPr>
    </w:lvl>
    <w:lvl w:ilvl="6" w:tplc="0416000F" w:tentative="1">
      <w:start w:val="1"/>
      <w:numFmt w:val="decimal"/>
      <w:lvlText w:val="%7."/>
      <w:lvlJc w:val="left"/>
      <w:pPr>
        <w:ind w:left="3546" w:hanging="360"/>
      </w:pPr>
    </w:lvl>
    <w:lvl w:ilvl="7" w:tplc="04160019" w:tentative="1">
      <w:start w:val="1"/>
      <w:numFmt w:val="lowerLetter"/>
      <w:lvlText w:val="%8."/>
      <w:lvlJc w:val="left"/>
      <w:pPr>
        <w:ind w:left="4266" w:hanging="360"/>
      </w:pPr>
    </w:lvl>
    <w:lvl w:ilvl="8" w:tplc="0416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195046EE"/>
    <w:multiLevelType w:val="hybridMultilevel"/>
    <w:tmpl w:val="BBE83F3A"/>
    <w:lvl w:ilvl="0" w:tplc="A7423E7E">
      <w:start w:val="2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" w:hanging="360"/>
      </w:pPr>
    </w:lvl>
    <w:lvl w:ilvl="2" w:tplc="0416001B" w:tentative="1">
      <w:start w:val="1"/>
      <w:numFmt w:val="lowerRoman"/>
      <w:lvlText w:val="%3."/>
      <w:lvlJc w:val="right"/>
      <w:pPr>
        <w:ind w:left="1026" w:hanging="180"/>
      </w:pPr>
    </w:lvl>
    <w:lvl w:ilvl="3" w:tplc="0416000F" w:tentative="1">
      <w:start w:val="1"/>
      <w:numFmt w:val="decimal"/>
      <w:lvlText w:val="%4."/>
      <w:lvlJc w:val="left"/>
      <w:pPr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" w15:restartNumberingAfterBreak="0">
    <w:nsid w:val="22FE2286"/>
    <w:multiLevelType w:val="multilevel"/>
    <w:tmpl w:val="365AA8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6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3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4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272" w:hanging="1800"/>
      </w:pPr>
      <w:rPr>
        <w:rFonts w:hint="default"/>
      </w:rPr>
    </w:lvl>
  </w:abstractNum>
  <w:abstractNum w:abstractNumId="5" w15:restartNumberingAfterBreak="0">
    <w:nsid w:val="23971236"/>
    <w:multiLevelType w:val="hybridMultilevel"/>
    <w:tmpl w:val="D5DAA42C"/>
    <w:lvl w:ilvl="0" w:tplc="ADFE8026">
      <w:start w:val="1"/>
      <w:numFmt w:val="lowerRoman"/>
      <w:lvlText w:val="(%1)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327AA"/>
    <w:multiLevelType w:val="hybridMultilevel"/>
    <w:tmpl w:val="B6E85D62"/>
    <w:lvl w:ilvl="0" w:tplc="29EA720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44AB2"/>
    <w:multiLevelType w:val="multilevel"/>
    <w:tmpl w:val="B99AC5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09146A5"/>
    <w:multiLevelType w:val="hybridMultilevel"/>
    <w:tmpl w:val="224871AC"/>
    <w:lvl w:ilvl="0" w:tplc="6F520416">
      <w:start w:val="1"/>
      <w:numFmt w:val="lowerRoman"/>
      <w:lvlText w:val="(%1)"/>
      <w:lvlJc w:val="left"/>
      <w:pPr>
        <w:ind w:left="1080" w:hanging="72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41DD2"/>
    <w:multiLevelType w:val="hybridMultilevel"/>
    <w:tmpl w:val="E6F4CF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BE6BBF"/>
    <w:multiLevelType w:val="hybridMultilevel"/>
    <w:tmpl w:val="B42EE2B8"/>
    <w:lvl w:ilvl="0" w:tplc="29EA720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14854"/>
    <w:multiLevelType w:val="hybridMultilevel"/>
    <w:tmpl w:val="E7AA0382"/>
    <w:lvl w:ilvl="0" w:tplc="E612FBDE">
      <w:start w:val="1"/>
      <w:numFmt w:val="lowerRoman"/>
      <w:lvlText w:val="(%1)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404040" w:themeColor="text1" w:themeTint="BF"/>
        <w:sz w:val="22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04883"/>
    <w:multiLevelType w:val="hybridMultilevel"/>
    <w:tmpl w:val="DA6034DC"/>
    <w:lvl w:ilvl="0" w:tplc="29EA720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A198C"/>
    <w:multiLevelType w:val="hybridMultilevel"/>
    <w:tmpl w:val="86723B2C"/>
    <w:lvl w:ilvl="0" w:tplc="FAE4A7E4">
      <w:start w:val="1"/>
      <w:numFmt w:val="lowerRoman"/>
      <w:lvlText w:val="(%1)"/>
      <w:lvlJc w:val="left"/>
      <w:pPr>
        <w:ind w:left="-414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-54" w:hanging="360"/>
      </w:pPr>
    </w:lvl>
    <w:lvl w:ilvl="2" w:tplc="0416001B" w:tentative="1">
      <w:start w:val="1"/>
      <w:numFmt w:val="lowerRoman"/>
      <w:lvlText w:val="%3."/>
      <w:lvlJc w:val="right"/>
      <w:pPr>
        <w:ind w:left="666" w:hanging="180"/>
      </w:pPr>
    </w:lvl>
    <w:lvl w:ilvl="3" w:tplc="0416000F" w:tentative="1">
      <w:start w:val="1"/>
      <w:numFmt w:val="decimal"/>
      <w:lvlText w:val="%4."/>
      <w:lvlJc w:val="left"/>
      <w:pPr>
        <w:ind w:left="1386" w:hanging="360"/>
      </w:pPr>
    </w:lvl>
    <w:lvl w:ilvl="4" w:tplc="04160019" w:tentative="1">
      <w:start w:val="1"/>
      <w:numFmt w:val="lowerLetter"/>
      <w:lvlText w:val="%5."/>
      <w:lvlJc w:val="left"/>
      <w:pPr>
        <w:ind w:left="2106" w:hanging="360"/>
      </w:pPr>
    </w:lvl>
    <w:lvl w:ilvl="5" w:tplc="0416001B" w:tentative="1">
      <w:start w:val="1"/>
      <w:numFmt w:val="lowerRoman"/>
      <w:lvlText w:val="%6."/>
      <w:lvlJc w:val="right"/>
      <w:pPr>
        <w:ind w:left="2826" w:hanging="180"/>
      </w:pPr>
    </w:lvl>
    <w:lvl w:ilvl="6" w:tplc="0416000F" w:tentative="1">
      <w:start w:val="1"/>
      <w:numFmt w:val="decimal"/>
      <w:lvlText w:val="%7."/>
      <w:lvlJc w:val="left"/>
      <w:pPr>
        <w:ind w:left="3546" w:hanging="360"/>
      </w:pPr>
    </w:lvl>
    <w:lvl w:ilvl="7" w:tplc="04160019" w:tentative="1">
      <w:start w:val="1"/>
      <w:numFmt w:val="lowerLetter"/>
      <w:lvlText w:val="%8."/>
      <w:lvlJc w:val="left"/>
      <w:pPr>
        <w:ind w:left="4266" w:hanging="360"/>
      </w:pPr>
    </w:lvl>
    <w:lvl w:ilvl="8" w:tplc="0416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4" w15:restartNumberingAfterBreak="0">
    <w:nsid w:val="5F3414CA"/>
    <w:multiLevelType w:val="hybridMultilevel"/>
    <w:tmpl w:val="536240F4"/>
    <w:lvl w:ilvl="0" w:tplc="CE96D08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54" w:hanging="360"/>
      </w:pPr>
    </w:lvl>
    <w:lvl w:ilvl="2" w:tplc="0416001B" w:tentative="1">
      <w:start w:val="1"/>
      <w:numFmt w:val="lowerRoman"/>
      <w:lvlText w:val="%3."/>
      <w:lvlJc w:val="right"/>
      <w:pPr>
        <w:ind w:left="666" w:hanging="180"/>
      </w:pPr>
    </w:lvl>
    <w:lvl w:ilvl="3" w:tplc="0416000F" w:tentative="1">
      <w:start w:val="1"/>
      <w:numFmt w:val="decimal"/>
      <w:lvlText w:val="%4."/>
      <w:lvlJc w:val="left"/>
      <w:pPr>
        <w:ind w:left="1386" w:hanging="360"/>
      </w:pPr>
    </w:lvl>
    <w:lvl w:ilvl="4" w:tplc="04160019" w:tentative="1">
      <w:start w:val="1"/>
      <w:numFmt w:val="lowerLetter"/>
      <w:lvlText w:val="%5."/>
      <w:lvlJc w:val="left"/>
      <w:pPr>
        <w:ind w:left="2106" w:hanging="360"/>
      </w:pPr>
    </w:lvl>
    <w:lvl w:ilvl="5" w:tplc="0416001B" w:tentative="1">
      <w:start w:val="1"/>
      <w:numFmt w:val="lowerRoman"/>
      <w:lvlText w:val="%6."/>
      <w:lvlJc w:val="right"/>
      <w:pPr>
        <w:ind w:left="2826" w:hanging="180"/>
      </w:pPr>
    </w:lvl>
    <w:lvl w:ilvl="6" w:tplc="0416000F" w:tentative="1">
      <w:start w:val="1"/>
      <w:numFmt w:val="decimal"/>
      <w:lvlText w:val="%7."/>
      <w:lvlJc w:val="left"/>
      <w:pPr>
        <w:ind w:left="3546" w:hanging="360"/>
      </w:pPr>
    </w:lvl>
    <w:lvl w:ilvl="7" w:tplc="04160019" w:tentative="1">
      <w:start w:val="1"/>
      <w:numFmt w:val="lowerLetter"/>
      <w:lvlText w:val="%8."/>
      <w:lvlJc w:val="left"/>
      <w:pPr>
        <w:ind w:left="4266" w:hanging="360"/>
      </w:pPr>
    </w:lvl>
    <w:lvl w:ilvl="8" w:tplc="0416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5" w15:restartNumberingAfterBreak="0">
    <w:nsid w:val="62354694"/>
    <w:multiLevelType w:val="hybridMultilevel"/>
    <w:tmpl w:val="6DE2D096"/>
    <w:lvl w:ilvl="0" w:tplc="0416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2C3CC4"/>
    <w:multiLevelType w:val="hybridMultilevel"/>
    <w:tmpl w:val="CFE2A8E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D49A9"/>
    <w:multiLevelType w:val="hybridMultilevel"/>
    <w:tmpl w:val="1F6CF974"/>
    <w:lvl w:ilvl="0" w:tplc="6F520416">
      <w:start w:val="1"/>
      <w:numFmt w:val="lowerRoman"/>
      <w:lvlText w:val="(%1)"/>
      <w:lvlJc w:val="left"/>
      <w:pPr>
        <w:ind w:left="36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FA0AD8"/>
    <w:multiLevelType w:val="hybridMultilevel"/>
    <w:tmpl w:val="5FBE8A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C1CE3"/>
    <w:multiLevelType w:val="hybridMultilevel"/>
    <w:tmpl w:val="0D748568"/>
    <w:lvl w:ilvl="0" w:tplc="53B25918">
      <w:start w:val="1"/>
      <w:numFmt w:val="lowerRoman"/>
      <w:lvlText w:val="(%1)"/>
      <w:lvlJc w:val="left"/>
      <w:pPr>
        <w:ind w:left="774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6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18"/>
  </w:num>
  <w:num w:numId="2">
    <w:abstractNumId w:val="2"/>
  </w:num>
  <w:num w:numId="3">
    <w:abstractNumId w:val="14"/>
  </w:num>
  <w:num w:numId="4">
    <w:abstractNumId w:val="4"/>
  </w:num>
  <w:num w:numId="5">
    <w:abstractNumId w:val="3"/>
  </w:num>
  <w:num w:numId="6">
    <w:abstractNumId w:val="13"/>
  </w:num>
  <w:num w:numId="7">
    <w:abstractNumId w:val="18"/>
  </w:num>
  <w:num w:numId="8">
    <w:abstractNumId w:val="16"/>
  </w:num>
  <w:num w:numId="9">
    <w:abstractNumId w:val="0"/>
  </w:num>
  <w:num w:numId="10">
    <w:abstractNumId w:val="5"/>
  </w:num>
  <w:num w:numId="11">
    <w:abstractNumId w:val="19"/>
  </w:num>
  <w:num w:numId="12">
    <w:abstractNumId w:val="11"/>
  </w:num>
  <w:num w:numId="13">
    <w:abstractNumId w:val="15"/>
  </w:num>
  <w:num w:numId="14">
    <w:abstractNumId w:val="1"/>
  </w:num>
  <w:num w:numId="15">
    <w:abstractNumId w:val="9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2"/>
  </w:num>
  <w:num w:numId="19">
    <w:abstractNumId w:val="10"/>
  </w:num>
  <w:num w:numId="20">
    <w:abstractNumId w:val="6"/>
  </w:num>
  <w:num w:numId="21">
    <w:abstractNumId w:val="8"/>
  </w:num>
  <w:num w:numId="22">
    <w:abstractNumId w:val="17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trackRevisions/>
  <w:defaultTabStop w:val="851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F2"/>
    <w:rsid w:val="00002AAD"/>
    <w:rsid w:val="00005320"/>
    <w:rsid w:val="0002411B"/>
    <w:rsid w:val="000359CD"/>
    <w:rsid w:val="0003701B"/>
    <w:rsid w:val="00042BED"/>
    <w:rsid w:val="00055035"/>
    <w:rsid w:val="0005526D"/>
    <w:rsid w:val="000565DC"/>
    <w:rsid w:val="0006448B"/>
    <w:rsid w:val="0008050B"/>
    <w:rsid w:val="00087837"/>
    <w:rsid w:val="000966B6"/>
    <w:rsid w:val="000A18D6"/>
    <w:rsid w:val="000B6841"/>
    <w:rsid w:val="000C06EC"/>
    <w:rsid w:val="000C0AC2"/>
    <w:rsid w:val="000C664D"/>
    <w:rsid w:val="000C73B8"/>
    <w:rsid w:val="000D0046"/>
    <w:rsid w:val="000D01E0"/>
    <w:rsid w:val="000D3DF4"/>
    <w:rsid w:val="000E32D1"/>
    <w:rsid w:val="000E4385"/>
    <w:rsid w:val="000F1C35"/>
    <w:rsid w:val="000F287F"/>
    <w:rsid w:val="000F4C94"/>
    <w:rsid w:val="00105AF5"/>
    <w:rsid w:val="00107E2C"/>
    <w:rsid w:val="00116B70"/>
    <w:rsid w:val="00122287"/>
    <w:rsid w:val="001233DF"/>
    <w:rsid w:val="00127C20"/>
    <w:rsid w:val="00132C36"/>
    <w:rsid w:val="00136910"/>
    <w:rsid w:val="001439F2"/>
    <w:rsid w:val="00145413"/>
    <w:rsid w:val="00170221"/>
    <w:rsid w:val="0017439F"/>
    <w:rsid w:val="0018066C"/>
    <w:rsid w:val="00182B7B"/>
    <w:rsid w:val="00184705"/>
    <w:rsid w:val="00196E55"/>
    <w:rsid w:val="001A138A"/>
    <w:rsid w:val="001A684D"/>
    <w:rsid w:val="001B0E17"/>
    <w:rsid w:val="001B30E9"/>
    <w:rsid w:val="001C1F86"/>
    <w:rsid w:val="001E7D4B"/>
    <w:rsid w:val="001F3FF8"/>
    <w:rsid w:val="002007F4"/>
    <w:rsid w:val="00206305"/>
    <w:rsid w:val="0021642F"/>
    <w:rsid w:val="0022089A"/>
    <w:rsid w:val="00233475"/>
    <w:rsid w:val="00236C38"/>
    <w:rsid w:val="00237A73"/>
    <w:rsid w:val="00240B41"/>
    <w:rsid w:val="002454E6"/>
    <w:rsid w:val="00245517"/>
    <w:rsid w:val="00245A35"/>
    <w:rsid w:val="00255A78"/>
    <w:rsid w:val="00266E19"/>
    <w:rsid w:val="00267BBA"/>
    <w:rsid w:val="00267BFD"/>
    <w:rsid w:val="00270513"/>
    <w:rsid w:val="002715AC"/>
    <w:rsid w:val="002727AB"/>
    <w:rsid w:val="00274494"/>
    <w:rsid w:val="00277B86"/>
    <w:rsid w:val="002809C5"/>
    <w:rsid w:val="00282528"/>
    <w:rsid w:val="0028672C"/>
    <w:rsid w:val="0029413D"/>
    <w:rsid w:val="002A07D9"/>
    <w:rsid w:val="002A50CC"/>
    <w:rsid w:val="002A538C"/>
    <w:rsid w:val="002B04DB"/>
    <w:rsid w:val="002B3EB8"/>
    <w:rsid w:val="002B5293"/>
    <w:rsid w:val="002C5CCE"/>
    <w:rsid w:val="002C7A88"/>
    <w:rsid w:val="002D1CDE"/>
    <w:rsid w:val="002D31C8"/>
    <w:rsid w:val="002E0B00"/>
    <w:rsid w:val="002E393A"/>
    <w:rsid w:val="002F11F1"/>
    <w:rsid w:val="002F7DEC"/>
    <w:rsid w:val="00311DBA"/>
    <w:rsid w:val="00320508"/>
    <w:rsid w:val="003300BB"/>
    <w:rsid w:val="003344E1"/>
    <w:rsid w:val="00337144"/>
    <w:rsid w:val="00340807"/>
    <w:rsid w:val="0034485E"/>
    <w:rsid w:val="00350AF5"/>
    <w:rsid w:val="0035333E"/>
    <w:rsid w:val="00353CF9"/>
    <w:rsid w:val="00361B1D"/>
    <w:rsid w:val="00364FCE"/>
    <w:rsid w:val="00366E78"/>
    <w:rsid w:val="00367A12"/>
    <w:rsid w:val="00373DB4"/>
    <w:rsid w:val="0039552A"/>
    <w:rsid w:val="00397F38"/>
    <w:rsid w:val="003A35ED"/>
    <w:rsid w:val="003B12A3"/>
    <w:rsid w:val="003B2208"/>
    <w:rsid w:val="003B2F32"/>
    <w:rsid w:val="003D0518"/>
    <w:rsid w:val="003D79BB"/>
    <w:rsid w:val="003E0980"/>
    <w:rsid w:val="003E0B98"/>
    <w:rsid w:val="003F13BD"/>
    <w:rsid w:val="0040262D"/>
    <w:rsid w:val="00411CF0"/>
    <w:rsid w:val="0041654F"/>
    <w:rsid w:val="00427E07"/>
    <w:rsid w:val="004305F3"/>
    <w:rsid w:val="004323EA"/>
    <w:rsid w:val="004364A0"/>
    <w:rsid w:val="00446091"/>
    <w:rsid w:val="00454F8B"/>
    <w:rsid w:val="0046280F"/>
    <w:rsid w:val="004732D1"/>
    <w:rsid w:val="00473808"/>
    <w:rsid w:val="004866FF"/>
    <w:rsid w:val="00486D76"/>
    <w:rsid w:val="004905C7"/>
    <w:rsid w:val="004931A3"/>
    <w:rsid w:val="0049380A"/>
    <w:rsid w:val="00493E90"/>
    <w:rsid w:val="0049572D"/>
    <w:rsid w:val="00497A65"/>
    <w:rsid w:val="004A5C48"/>
    <w:rsid w:val="004A6629"/>
    <w:rsid w:val="004B674D"/>
    <w:rsid w:val="004B6CAA"/>
    <w:rsid w:val="004C6898"/>
    <w:rsid w:val="004D145D"/>
    <w:rsid w:val="004D186B"/>
    <w:rsid w:val="004D3005"/>
    <w:rsid w:val="004E4FCF"/>
    <w:rsid w:val="004F37B7"/>
    <w:rsid w:val="004F75BE"/>
    <w:rsid w:val="00505978"/>
    <w:rsid w:val="005203E0"/>
    <w:rsid w:val="00523EA8"/>
    <w:rsid w:val="00531E95"/>
    <w:rsid w:val="005350D1"/>
    <w:rsid w:val="00541F43"/>
    <w:rsid w:val="005553E7"/>
    <w:rsid w:val="00561B6D"/>
    <w:rsid w:val="005670CC"/>
    <w:rsid w:val="00573834"/>
    <w:rsid w:val="00577947"/>
    <w:rsid w:val="00580BA4"/>
    <w:rsid w:val="00587F9C"/>
    <w:rsid w:val="00594281"/>
    <w:rsid w:val="005A1B26"/>
    <w:rsid w:val="005A604A"/>
    <w:rsid w:val="005C20A4"/>
    <w:rsid w:val="005D0302"/>
    <w:rsid w:val="005D7DF6"/>
    <w:rsid w:val="005E7B9A"/>
    <w:rsid w:val="00601A10"/>
    <w:rsid w:val="006056CE"/>
    <w:rsid w:val="00610D06"/>
    <w:rsid w:val="00611AA1"/>
    <w:rsid w:val="0061441B"/>
    <w:rsid w:val="0062030C"/>
    <w:rsid w:val="00626D22"/>
    <w:rsid w:val="00634FAB"/>
    <w:rsid w:val="00635232"/>
    <w:rsid w:val="006451DF"/>
    <w:rsid w:val="00647734"/>
    <w:rsid w:val="0065008B"/>
    <w:rsid w:val="006577FC"/>
    <w:rsid w:val="00657CE6"/>
    <w:rsid w:val="00661416"/>
    <w:rsid w:val="00663590"/>
    <w:rsid w:val="006729CD"/>
    <w:rsid w:val="00681696"/>
    <w:rsid w:val="00690375"/>
    <w:rsid w:val="00694BE9"/>
    <w:rsid w:val="00697CEC"/>
    <w:rsid w:val="006A31AE"/>
    <w:rsid w:val="006A61AA"/>
    <w:rsid w:val="006A6522"/>
    <w:rsid w:val="006B1475"/>
    <w:rsid w:val="006B6FB4"/>
    <w:rsid w:val="006B7A40"/>
    <w:rsid w:val="006C1BD7"/>
    <w:rsid w:val="006C70FE"/>
    <w:rsid w:val="006D2EAC"/>
    <w:rsid w:val="006D61D0"/>
    <w:rsid w:val="006E041B"/>
    <w:rsid w:val="0070171E"/>
    <w:rsid w:val="00704AEA"/>
    <w:rsid w:val="00704C13"/>
    <w:rsid w:val="007225F6"/>
    <w:rsid w:val="00722BEE"/>
    <w:rsid w:val="00724124"/>
    <w:rsid w:val="007241E2"/>
    <w:rsid w:val="00747DEE"/>
    <w:rsid w:val="00751C70"/>
    <w:rsid w:val="00762E21"/>
    <w:rsid w:val="00763555"/>
    <w:rsid w:val="007716CB"/>
    <w:rsid w:val="007777AE"/>
    <w:rsid w:val="00783FF2"/>
    <w:rsid w:val="00787C2F"/>
    <w:rsid w:val="007B52A6"/>
    <w:rsid w:val="007B564C"/>
    <w:rsid w:val="007B633B"/>
    <w:rsid w:val="007B6F58"/>
    <w:rsid w:val="007E1F70"/>
    <w:rsid w:val="007E439A"/>
    <w:rsid w:val="007E4BC5"/>
    <w:rsid w:val="007F0F8A"/>
    <w:rsid w:val="007F6406"/>
    <w:rsid w:val="007F6A0D"/>
    <w:rsid w:val="0082652B"/>
    <w:rsid w:val="00836BE2"/>
    <w:rsid w:val="00842AED"/>
    <w:rsid w:val="0086011D"/>
    <w:rsid w:val="008759D1"/>
    <w:rsid w:val="00880084"/>
    <w:rsid w:val="00880DAB"/>
    <w:rsid w:val="008A24AB"/>
    <w:rsid w:val="008B4105"/>
    <w:rsid w:val="008B67E0"/>
    <w:rsid w:val="008D28C8"/>
    <w:rsid w:val="008D360E"/>
    <w:rsid w:val="008E24CC"/>
    <w:rsid w:val="008F0793"/>
    <w:rsid w:val="0090030C"/>
    <w:rsid w:val="00903FEF"/>
    <w:rsid w:val="00920FA2"/>
    <w:rsid w:val="00925BD0"/>
    <w:rsid w:val="00933340"/>
    <w:rsid w:val="00940749"/>
    <w:rsid w:val="00944A51"/>
    <w:rsid w:val="00950248"/>
    <w:rsid w:val="009517D2"/>
    <w:rsid w:val="00951A55"/>
    <w:rsid w:val="009523A4"/>
    <w:rsid w:val="009551F7"/>
    <w:rsid w:val="00971C3A"/>
    <w:rsid w:val="00972F64"/>
    <w:rsid w:val="00973207"/>
    <w:rsid w:val="009743BC"/>
    <w:rsid w:val="00975F2B"/>
    <w:rsid w:val="00976105"/>
    <w:rsid w:val="00977821"/>
    <w:rsid w:val="00983C21"/>
    <w:rsid w:val="00984A80"/>
    <w:rsid w:val="009A3630"/>
    <w:rsid w:val="009B186E"/>
    <w:rsid w:val="009B1D39"/>
    <w:rsid w:val="009C2494"/>
    <w:rsid w:val="009C62B3"/>
    <w:rsid w:val="009D60C7"/>
    <w:rsid w:val="009D7A37"/>
    <w:rsid w:val="009F0C43"/>
    <w:rsid w:val="009F642F"/>
    <w:rsid w:val="009F7C67"/>
    <w:rsid w:val="00A07959"/>
    <w:rsid w:val="00A11474"/>
    <w:rsid w:val="00A12611"/>
    <w:rsid w:val="00A31C24"/>
    <w:rsid w:val="00A32C01"/>
    <w:rsid w:val="00A41174"/>
    <w:rsid w:val="00A45129"/>
    <w:rsid w:val="00A51814"/>
    <w:rsid w:val="00A5395E"/>
    <w:rsid w:val="00A56B4B"/>
    <w:rsid w:val="00A61ADD"/>
    <w:rsid w:val="00A64B05"/>
    <w:rsid w:val="00A67E05"/>
    <w:rsid w:val="00A7123C"/>
    <w:rsid w:val="00A73A4D"/>
    <w:rsid w:val="00A75AFC"/>
    <w:rsid w:val="00A81BCC"/>
    <w:rsid w:val="00A83A8F"/>
    <w:rsid w:val="00A843C0"/>
    <w:rsid w:val="00A867D9"/>
    <w:rsid w:val="00A92792"/>
    <w:rsid w:val="00AA00CB"/>
    <w:rsid w:val="00AA1A2F"/>
    <w:rsid w:val="00AA275D"/>
    <w:rsid w:val="00AB2A83"/>
    <w:rsid w:val="00AB43B8"/>
    <w:rsid w:val="00AC450E"/>
    <w:rsid w:val="00AC5585"/>
    <w:rsid w:val="00AD09A1"/>
    <w:rsid w:val="00AE49DC"/>
    <w:rsid w:val="00AE5012"/>
    <w:rsid w:val="00B003B0"/>
    <w:rsid w:val="00B003F4"/>
    <w:rsid w:val="00B0729A"/>
    <w:rsid w:val="00B2236D"/>
    <w:rsid w:val="00B268A7"/>
    <w:rsid w:val="00B33B9E"/>
    <w:rsid w:val="00B36D77"/>
    <w:rsid w:val="00B631D4"/>
    <w:rsid w:val="00B7104D"/>
    <w:rsid w:val="00B81992"/>
    <w:rsid w:val="00B865BE"/>
    <w:rsid w:val="00BB31D8"/>
    <w:rsid w:val="00BD32BE"/>
    <w:rsid w:val="00BD405D"/>
    <w:rsid w:val="00BD5326"/>
    <w:rsid w:val="00BD5CE7"/>
    <w:rsid w:val="00BD751B"/>
    <w:rsid w:val="00BF3832"/>
    <w:rsid w:val="00BF484A"/>
    <w:rsid w:val="00BF5D1A"/>
    <w:rsid w:val="00C03F66"/>
    <w:rsid w:val="00C05AD5"/>
    <w:rsid w:val="00C10885"/>
    <w:rsid w:val="00C265E7"/>
    <w:rsid w:val="00C26B57"/>
    <w:rsid w:val="00C27ACD"/>
    <w:rsid w:val="00C3031A"/>
    <w:rsid w:val="00C3489B"/>
    <w:rsid w:val="00C56D97"/>
    <w:rsid w:val="00C579D0"/>
    <w:rsid w:val="00C61C8E"/>
    <w:rsid w:val="00C73542"/>
    <w:rsid w:val="00C756B7"/>
    <w:rsid w:val="00C80301"/>
    <w:rsid w:val="00C8624B"/>
    <w:rsid w:val="00CA0B09"/>
    <w:rsid w:val="00CA202E"/>
    <w:rsid w:val="00CB07BD"/>
    <w:rsid w:val="00CB4104"/>
    <w:rsid w:val="00CB49F5"/>
    <w:rsid w:val="00CB651B"/>
    <w:rsid w:val="00CC29FF"/>
    <w:rsid w:val="00CC3622"/>
    <w:rsid w:val="00CD4CB6"/>
    <w:rsid w:val="00CD50EA"/>
    <w:rsid w:val="00CD6D30"/>
    <w:rsid w:val="00CE09A9"/>
    <w:rsid w:val="00CE7A4F"/>
    <w:rsid w:val="00CF4A57"/>
    <w:rsid w:val="00CF563F"/>
    <w:rsid w:val="00D045B2"/>
    <w:rsid w:val="00D06AD3"/>
    <w:rsid w:val="00D06C39"/>
    <w:rsid w:val="00D11902"/>
    <w:rsid w:val="00D16CA2"/>
    <w:rsid w:val="00D1710B"/>
    <w:rsid w:val="00D21B3E"/>
    <w:rsid w:val="00D33F0A"/>
    <w:rsid w:val="00D3436E"/>
    <w:rsid w:val="00D56602"/>
    <w:rsid w:val="00D61FFC"/>
    <w:rsid w:val="00D63142"/>
    <w:rsid w:val="00D63752"/>
    <w:rsid w:val="00D63AFD"/>
    <w:rsid w:val="00D66948"/>
    <w:rsid w:val="00D76E43"/>
    <w:rsid w:val="00D832DA"/>
    <w:rsid w:val="00D90B29"/>
    <w:rsid w:val="00D91C09"/>
    <w:rsid w:val="00D9693F"/>
    <w:rsid w:val="00DA698D"/>
    <w:rsid w:val="00DB0419"/>
    <w:rsid w:val="00DB21A5"/>
    <w:rsid w:val="00DC2496"/>
    <w:rsid w:val="00DC3420"/>
    <w:rsid w:val="00DC51FF"/>
    <w:rsid w:val="00DC71A7"/>
    <w:rsid w:val="00DD5542"/>
    <w:rsid w:val="00DE3C55"/>
    <w:rsid w:val="00DF2090"/>
    <w:rsid w:val="00DF323B"/>
    <w:rsid w:val="00DF67F4"/>
    <w:rsid w:val="00E12A3E"/>
    <w:rsid w:val="00E135AF"/>
    <w:rsid w:val="00E166B3"/>
    <w:rsid w:val="00E21809"/>
    <w:rsid w:val="00E25D4B"/>
    <w:rsid w:val="00E35A95"/>
    <w:rsid w:val="00E41833"/>
    <w:rsid w:val="00E443DC"/>
    <w:rsid w:val="00E44F34"/>
    <w:rsid w:val="00E53C9B"/>
    <w:rsid w:val="00E60B3B"/>
    <w:rsid w:val="00E81730"/>
    <w:rsid w:val="00EB2538"/>
    <w:rsid w:val="00EB26FF"/>
    <w:rsid w:val="00EB6014"/>
    <w:rsid w:val="00EC2F69"/>
    <w:rsid w:val="00ED73E5"/>
    <w:rsid w:val="00EE056E"/>
    <w:rsid w:val="00EF6031"/>
    <w:rsid w:val="00EF67B9"/>
    <w:rsid w:val="00EF6E31"/>
    <w:rsid w:val="00F049CB"/>
    <w:rsid w:val="00F06D24"/>
    <w:rsid w:val="00F15611"/>
    <w:rsid w:val="00F22768"/>
    <w:rsid w:val="00F23602"/>
    <w:rsid w:val="00F47D88"/>
    <w:rsid w:val="00F60F8E"/>
    <w:rsid w:val="00F662D6"/>
    <w:rsid w:val="00F70697"/>
    <w:rsid w:val="00F77EBF"/>
    <w:rsid w:val="00F90270"/>
    <w:rsid w:val="00F91152"/>
    <w:rsid w:val="00F917FA"/>
    <w:rsid w:val="00F91A1E"/>
    <w:rsid w:val="00F91DA4"/>
    <w:rsid w:val="00F97F6D"/>
    <w:rsid w:val="00FA29BC"/>
    <w:rsid w:val="00FB0587"/>
    <w:rsid w:val="00FC2EBC"/>
    <w:rsid w:val="00FE2C03"/>
    <w:rsid w:val="00FE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4476287E"/>
  <w15:chartTrackingRefBased/>
  <w15:docId w15:val="{2CE36418-DEE5-48F8-886C-99269CB0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D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C2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0D06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610D06"/>
    <w:rPr>
      <w:b/>
      <w:bCs/>
    </w:rPr>
  </w:style>
  <w:style w:type="character" w:styleId="Hyperlink">
    <w:name w:val="Hyperlink"/>
    <w:uiPriority w:val="99"/>
    <w:unhideWhenUsed/>
    <w:rsid w:val="00610D0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10D0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564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C0AC2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0C0AC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0AC2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0C0AC2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33F0A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A31C2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rsid w:val="00D91C09"/>
    <w:pPr>
      <w:widowControl w:val="0"/>
      <w:tabs>
        <w:tab w:val="left" w:pos="0"/>
        <w:tab w:val="left" w:pos="1814"/>
        <w:tab w:val="left" w:pos="2517"/>
      </w:tabs>
      <w:autoSpaceDE w:val="0"/>
      <w:autoSpaceDN w:val="0"/>
      <w:adjustRightInd w:val="0"/>
    </w:pPr>
    <w:rPr>
      <w:rFonts w:ascii="Arial" w:hAnsi="Arial"/>
      <w:color w:val="000000"/>
      <w:sz w:val="20"/>
      <w:szCs w:val="16"/>
      <w:lang w:eastAsia="en-US"/>
    </w:rPr>
  </w:style>
  <w:style w:type="character" w:customStyle="1" w:styleId="BodyText2Char">
    <w:name w:val="Body Text 2 Char"/>
    <w:link w:val="BodyText2"/>
    <w:rsid w:val="00D91C09"/>
    <w:rPr>
      <w:rFonts w:ascii="Arial" w:hAnsi="Arial"/>
      <w:color w:val="000000"/>
      <w:szCs w:val="16"/>
      <w:lang w:eastAsia="en-US"/>
    </w:rPr>
  </w:style>
  <w:style w:type="paragraph" w:styleId="Revision">
    <w:name w:val="Revision"/>
    <w:hidden/>
    <w:uiPriority w:val="99"/>
    <w:semiHidden/>
    <w:rsid w:val="00763555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11DBA"/>
    <w:rPr>
      <w:color w:val="808080"/>
    </w:rPr>
  </w:style>
  <w:style w:type="character" w:customStyle="1" w:styleId="Style1">
    <w:name w:val="Style1"/>
    <w:basedOn w:val="DefaultParagraphFont"/>
    <w:uiPriority w:val="1"/>
    <w:rsid w:val="00704C13"/>
    <w:rPr>
      <w:b/>
      <w:u w:val="single"/>
    </w:rPr>
  </w:style>
  <w:style w:type="character" w:customStyle="1" w:styleId="Style2">
    <w:name w:val="Style2"/>
    <w:basedOn w:val="DefaultParagraphFont"/>
    <w:uiPriority w:val="1"/>
    <w:rsid w:val="00704C13"/>
    <w:rPr>
      <w:b/>
    </w:rPr>
  </w:style>
  <w:style w:type="character" w:customStyle="1" w:styleId="Style3">
    <w:name w:val="Style3"/>
    <w:basedOn w:val="DefaultParagraphFont"/>
    <w:uiPriority w:val="1"/>
    <w:rsid w:val="00704C13"/>
    <w:rPr>
      <w:b/>
    </w:rPr>
  </w:style>
  <w:style w:type="character" w:customStyle="1" w:styleId="Style4">
    <w:name w:val="Style4"/>
    <w:basedOn w:val="DefaultParagraphFont"/>
    <w:uiPriority w:val="1"/>
    <w:rsid w:val="00EF6E31"/>
    <w:rPr>
      <w:b/>
    </w:rPr>
  </w:style>
  <w:style w:type="character" w:customStyle="1" w:styleId="Style8">
    <w:name w:val="Style8"/>
    <w:basedOn w:val="DefaultParagraphFont"/>
    <w:uiPriority w:val="1"/>
    <w:rsid w:val="00523EA8"/>
    <w:rPr>
      <w:rFonts w:asciiTheme="majorHAnsi" w:hAnsiTheme="majorHAnsi"/>
      <w:b/>
      <w:sz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3B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B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B9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B9E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647734"/>
    <w:pPr>
      <w:spacing w:after="60"/>
      <w:outlineLvl w:val="1"/>
    </w:pPr>
    <w:rPr>
      <w:rFonts w:ascii="Calibri" w:hAnsi="Calibri" w:cs="Calibri"/>
      <w:b/>
      <w:caps/>
      <w:color w:val="394036"/>
    </w:rPr>
  </w:style>
  <w:style w:type="character" w:customStyle="1" w:styleId="SubtitleChar">
    <w:name w:val="Subtitle Char"/>
    <w:basedOn w:val="DefaultParagraphFont"/>
    <w:link w:val="Subtitle"/>
    <w:rsid w:val="00647734"/>
    <w:rPr>
      <w:rFonts w:ascii="Calibri" w:hAnsi="Calibri" w:cs="Calibri"/>
      <w:b/>
      <w:caps/>
      <w:color w:val="394036"/>
      <w:sz w:val="24"/>
      <w:szCs w:val="24"/>
    </w:rPr>
  </w:style>
  <w:style w:type="paragraph" w:customStyle="1" w:styleId="xmsonormal">
    <w:name w:val="x_msonormal"/>
    <w:basedOn w:val="Normal"/>
    <w:rsid w:val="00E44F34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7C287-5DF0-437E-8D5E-58B32A01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>BANCO MODAL S.A.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NATASHA GOMPERS MEDEIROS</dc:creator>
  <cp:keywords/>
  <cp:lastModifiedBy>FERNANDA PEREIRA DE SOUSA</cp:lastModifiedBy>
  <cp:revision>3</cp:revision>
  <cp:lastPrinted>2018-08-27T16:27:00Z</cp:lastPrinted>
  <dcterms:created xsi:type="dcterms:W3CDTF">2020-02-26T20:30:00Z</dcterms:created>
  <dcterms:modified xsi:type="dcterms:W3CDTF">2020-02-27T17:49:00Z</dcterms:modified>
</cp:coreProperties>
</file>